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jc w:val="center"/>
        <w:rPr>
          <w:rFonts w:hint="eastAsia" w:ascii="黑体" w:hAnsi="黑体" w:eastAsia="宋体"/>
          <w:b/>
          <w:bCs/>
          <w:kern w:val="0"/>
          <w:sz w:val="32"/>
          <w:szCs w:val="32"/>
          <w:lang w:val="en-US" w:eastAsia="zh-CN"/>
        </w:rPr>
      </w:pPr>
      <w:r>
        <w:rPr>
          <w:rFonts w:ascii="黑体" w:hAnsi="黑体" w:eastAsia="宋体"/>
          <w:b/>
          <w:bCs/>
          <w:kern w:val="0"/>
          <w:sz w:val="32"/>
          <w:szCs w:val="32"/>
        </w:rPr>
        <w:t>第一届数学与航天交叉融合学术大会</w:t>
      </w:r>
      <w:r>
        <w:rPr>
          <w:rFonts w:hint="eastAsia" w:ascii="黑体" w:hAnsi="黑体" w:eastAsia="宋体"/>
          <w:b/>
          <w:bCs/>
          <w:kern w:val="0"/>
          <w:sz w:val="32"/>
          <w:szCs w:val="32"/>
          <w:lang w:val="en-US" w:eastAsia="zh-CN"/>
        </w:rPr>
        <w:t>第一轮通知</w:t>
      </w:r>
    </w:p>
    <w:p>
      <w:pPr>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2022年4月28-29日  湖南长沙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由中国工业与应用数学学会（CSIAM）主办</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CSIAM数学与航天交叉</w:t>
      </w:r>
      <w:r>
        <w:rPr>
          <w:rFonts w:hint="eastAsia" w:ascii="Times New Roman" w:hAnsi="Times New Roman" w:eastAsia="宋体" w:cs="Times New Roman"/>
          <w:kern w:val="0"/>
          <w:sz w:val="24"/>
          <w:szCs w:val="24"/>
          <w:lang w:val="en-US" w:eastAsia="zh-CN"/>
        </w:rPr>
        <w:t>学科</w:t>
      </w:r>
      <w:r>
        <w:rPr>
          <w:rFonts w:hint="default" w:ascii="Times New Roman" w:hAnsi="Times New Roman" w:eastAsia="宋体" w:cs="Times New Roman"/>
          <w:kern w:val="0"/>
          <w:sz w:val="24"/>
          <w:szCs w:val="24"/>
        </w:rPr>
        <w:t>专业委员会、钱学森空间技术实验室、湘潭大学</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湖南国家应用数学中心联合承办的第一届数学与航天交叉融合学术大会将于2022年4月28日至29日在湖南长沙举行。大会邀请</w:t>
      </w:r>
      <w:r>
        <w:rPr>
          <w:rFonts w:hint="default" w:ascii="Times New Roman" w:hAnsi="Times New Roman" w:eastAsia="宋体" w:cs="Times New Roman"/>
          <w:kern w:val="0"/>
          <w:sz w:val="24"/>
          <w:szCs w:val="24"/>
          <w:lang w:val="en-US" w:eastAsia="zh-CN"/>
        </w:rPr>
        <w:t>了</w:t>
      </w:r>
      <w:r>
        <w:rPr>
          <w:rFonts w:hint="default" w:ascii="Times New Roman" w:hAnsi="Times New Roman" w:eastAsia="宋体" w:cs="Times New Roman"/>
          <w:kern w:val="0"/>
          <w:sz w:val="24"/>
          <w:szCs w:val="24"/>
        </w:rPr>
        <w:t>本领域多位著名专家学者作大会报告。大会期间，将举行大会报告，航天动力学、空间通信、航天智能等分会场报告及海报展示等系列活动，围绕数学与航天交叉领域的热点难点问题深入交流，旨在促进数学与航天的交叉融合发展，支撑航天强国建设。欢迎从事数学与航天交叉学科研究的专家学者、青年教师、研究生以及工业界的专家、专业技术人员积极参加本次会议，展示最新成果，研讨热点问题，展望发展前景。</w:t>
      </w:r>
    </w:p>
    <w:p>
      <w:pPr>
        <w:widowControl/>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大会组织机构  —</w:t>
      </w:r>
    </w:p>
    <w:p>
      <w:pPr>
        <w:widowControl/>
        <w:numPr>
          <w:ilvl w:val="0"/>
          <w:numId w:val="1"/>
        </w:numPr>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大会主办</w:t>
      </w:r>
    </w:p>
    <w:p>
      <w:pPr>
        <w:widowControl/>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中国工业与应用数学学会（CSIAM）</w:t>
      </w:r>
    </w:p>
    <w:p>
      <w:pPr>
        <w:widowControl/>
        <w:numPr>
          <w:ilvl w:val="0"/>
          <w:numId w:val="1"/>
        </w:num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大会承办</w:t>
      </w:r>
    </w:p>
    <w:p>
      <w:pPr>
        <w:widowControl/>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CSIAM数学与航天交叉</w:t>
      </w:r>
      <w:r>
        <w:rPr>
          <w:rFonts w:hint="eastAsia" w:ascii="Times New Roman" w:hAnsi="Times New Roman" w:eastAsia="宋体" w:cs="Times New Roman"/>
          <w:b/>
          <w:bCs/>
          <w:kern w:val="0"/>
          <w:sz w:val="24"/>
          <w:szCs w:val="24"/>
          <w:lang w:val="en-US" w:eastAsia="zh-CN"/>
        </w:rPr>
        <w:t>学科</w:t>
      </w:r>
      <w:r>
        <w:rPr>
          <w:rFonts w:hint="default" w:ascii="Times New Roman" w:hAnsi="Times New Roman" w:eastAsia="宋体" w:cs="Times New Roman"/>
          <w:b/>
          <w:bCs/>
          <w:kern w:val="0"/>
          <w:sz w:val="24"/>
          <w:szCs w:val="24"/>
        </w:rPr>
        <w:t>专业委员会</w:t>
      </w:r>
      <w:r>
        <w:rPr>
          <w:rFonts w:hint="default" w:ascii="Times New Roman" w:hAnsi="Times New Roman" w:eastAsia="宋体" w:cs="Times New Roman"/>
          <w:b/>
          <w:bCs/>
          <w:kern w:val="0"/>
          <w:sz w:val="24"/>
          <w:szCs w:val="24"/>
          <w:lang w:eastAsia="zh-CN"/>
        </w:rPr>
        <w:t>（</w:t>
      </w:r>
      <w:r>
        <w:rPr>
          <w:rFonts w:hint="default" w:ascii="Times New Roman" w:hAnsi="Times New Roman" w:eastAsia="宋体" w:cs="Times New Roman"/>
          <w:b/>
          <w:bCs/>
          <w:kern w:val="0"/>
          <w:sz w:val="24"/>
          <w:szCs w:val="24"/>
          <w:lang w:val="en-US" w:eastAsia="zh-CN"/>
        </w:rPr>
        <w:t>CSIAM-MSI</w:t>
      </w:r>
      <w:r>
        <w:rPr>
          <w:rFonts w:hint="default" w:ascii="Times New Roman" w:hAnsi="Times New Roman" w:eastAsia="宋体" w:cs="Times New Roman"/>
          <w:b/>
          <w:bCs/>
          <w:kern w:val="0"/>
          <w:sz w:val="24"/>
          <w:szCs w:val="24"/>
          <w:lang w:eastAsia="zh-CN"/>
        </w:rPr>
        <w:t>）</w:t>
      </w:r>
      <w:r>
        <w:rPr>
          <w:rFonts w:hint="default" w:ascii="Times New Roman" w:hAnsi="Times New Roman" w:eastAsia="宋体" w:cs="Times New Roman"/>
          <w:b/>
          <w:bCs/>
          <w:kern w:val="0"/>
          <w:sz w:val="24"/>
          <w:szCs w:val="24"/>
        </w:rPr>
        <w:t xml:space="preserve"> </w:t>
      </w:r>
    </w:p>
    <w:p>
      <w:pPr>
        <w:widowControl/>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钱学森空间技术实验室 </w:t>
      </w:r>
    </w:p>
    <w:p>
      <w:pPr>
        <w:widowControl/>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湘潭大学</w:t>
      </w:r>
    </w:p>
    <w:p>
      <w:pPr>
        <w:widowControl/>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湖南国家应用数学中心 </w:t>
      </w:r>
    </w:p>
    <w:p>
      <w:pPr>
        <w:widowControl/>
        <w:numPr>
          <w:ilvl w:val="0"/>
          <w:numId w:val="1"/>
        </w:numPr>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大会共同主席（</w:t>
      </w:r>
      <w:bookmarkStart w:id="0" w:name="OLE_LINK1"/>
      <w:r>
        <w:rPr>
          <w:rFonts w:hint="default" w:ascii="Times New Roman" w:hAnsi="Times New Roman" w:eastAsia="宋体" w:cs="Times New Roman"/>
          <w:b/>
          <w:bCs/>
          <w:kern w:val="0"/>
          <w:sz w:val="24"/>
          <w:szCs w:val="24"/>
        </w:rPr>
        <w:t>按姓氏笔画排序</w:t>
      </w:r>
      <w:bookmarkEnd w:id="0"/>
      <w:r>
        <w:rPr>
          <w:rFonts w:hint="default" w:ascii="Times New Roman" w:hAnsi="Times New Roman" w:eastAsia="宋体" w:cs="Times New Roman"/>
          <w:b/>
          <w:bCs/>
          <w:kern w:val="0"/>
          <w:sz w:val="24"/>
          <w:szCs w:val="24"/>
        </w:rPr>
        <w:t>）</w:t>
      </w:r>
    </w:p>
    <w:tbl>
      <w:tblPr>
        <w:tblStyle w:val="10"/>
        <w:tblpPr w:leftFromText="180" w:rightFromText="180" w:vertAnchor="text" w:horzAnchor="page" w:tblpX="1688" w:tblpY="19"/>
        <w:tblOverlap w:val="never"/>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75"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于起峰 院士</w:t>
            </w:r>
            <w:r>
              <w:rPr>
                <w:rFonts w:hint="default" w:ascii="Times New Roman" w:hAnsi="Times New Roman" w:eastAsia="宋体" w:cs="Times New Roman"/>
                <w:kern w:val="0"/>
                <w:sz w:val="16"/>
                <w:szCs w:val="16"/>
              </w:rPr>
              <w:t>（国防科技大学）</w:t>
            </w:r>
          </w:p>
        </w:tc>
        <w:tc>
          <w:tcPr>
            <w:tcW w:w="4822"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39801272"/>
              </w:rPr>
              <w:t>王</w:t>
            </w:r>
            <w:r>
              <w:rPr>
                <w:rFonts w:hint="default" w:ascii="Times New Roman" w:hAnsi="Times New Roman" w:eastAsia="宋体" w:cs="Times New Roman"/>
                <w:b/>
                <w:bCs/>
                <w:spacing w:val="0"/>
                <w:kern w:val="0"/>
                <w:sz w:val="24"/>
                <w:szCs w:val="24"/>
                <w:fitText w:val="723" w:id="39801272"/>
              </w:rPr>
              <w:t>赤</w:t>
            </w:r>
            <w:r>
              <w:rPr>
                <w:rFonts w:hint="default" w:ascii="Times New Roman" w:hAnsi="Times New Roman" w:eastAsia="宋体" w:cs="Times New Roman"/>
                <w:b/>
                <w:bCs/>
                <w:kern w:val="0"/>
                <w:sz w:val="24"/>
                <w:szCs w:val="24"/>
              </w:rPr>
              <w:t xml:space="preserve"> 院士</w:t>
            </w:r>
            <w:r>
              <w:rPr>
                <w:rFonts w:hint="default" w:ascii="Times New Roman" w:hAnsi="Times New Roman" w:eastAsia="宋体" w:cs="Times New Roman"/>
                <w:kern w:val="0"/>
                <w:sz w:val="16"/>
                <w:szCs w:val="16"/>
              </w:rPr>
              <w:t>（中国科学院国家空间科学中心）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75"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王耀南 院士</w:t>
            </w:r>
            <w:r>
              <w:rPr>
                <w:rFonts w:hint="default" w:ascii="Times New Roman" w:hAnsi="Times New Roman" w:eastAsia="宋体" w:cs="Times New Roman"/>
                <w:kern w:val="0"/>
                <w:sz w:val="16"/>
                <w:szCs w:val="16"/>
              </w:rPr>
              <w:t>（湖南大学）</w:t>
            </w:r>
          </w:p>
        </w:tc>
        <w:tc>
          <w:tcPr>
            <w:tcW w:w="4822"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1158880447"/>
              </w:rPr>
              <w:t>江</w:t>
            </w:r>
            <w:r>
              <w:rPr>
                <w:rFonts w:hint="default" w:ascii="Times New Roman" w:hAnsi="Times New Roman" w:eastAsia="宋体" w:cs="Times New Roman"/>
                <w:b/>
                <w:bCs/>
                <w:spacing w:val="0"/>
                <w:kern w:val="0"/>
                <w:sz w:val="24"/>
                <w:szCs w:val="24"/>
                <w:fitText w:val="723" w:id="1158880447"/>
              </w:rPr>
              <w:t>松</w:t>
            </w:r>
            <w:r>
              <w:rPr>
                <w:rFonts w:hint="default" w:ascii="Times New Roman" w:hAnsi="Times New Roman" w:eastAsia="宋体" w:cs="Times New Roman"/>
                <w:b/>
                <w:bCs/>
                <w:kern w:val="0"/>
                <w:sz w:val="24"/>
                <w:szCs w:val="24"/>
              </w:rPr>
              <w:t xml:space="preserve"> 院士</w:t>
            </w:r>
            <w:r>
              <w:rPr>
                <w:rFonts w:hint="default" w:ascii="Times New Roman" w:hAnsi="Times New Roman" w:eastAsia="宋体" w:cs="Times New Roman"/>
                <w:kern w:val="0"/>
                <w:sz w:val="16"/>
                <w:szCs w:val="16"/>
              </w:rPr>
              <w:t>（北京应用物理与计算数学研究所）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75"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558444653"/>
              </w:rPr>
              <w:t>江</w:t>
            </w:r>
            <w:r>
              <w:rPr>
                <w:rFonts w:hint="default" w:ascii="Times New Roman" w:hAnsi="Times New Roman" w:eastAsia="宋体" w:cs="Times New Roman"/>
                <w:b/>
                <w:bCs/>
                <w:spacing w:val="0"/>
                <w:kern w:val="0"/>
                <w:sz w:val="24"/>
                <w:szCs w:val="24"/>
                <w:fitText w:val="723" w:id="558444653"/>
              </w:rPr>
              <w:t>涌</w:t>
            </w:r>
            <w:r>
              <w:rPr>
                <w:rFonts w:hint="default" w:ascii="Times New Roman" w:hAnsi="Times New Roman" w:eastAsia="宋体" w:cs="Times New Roman"/>
                <w:b/>
                <w:bCs/>
                <w:kern w:val="0"/>
                <w:sz w:val="24"/>
                <w:szCs w:val="24"/>
              </w:rPr>
              <w:t xml:space="preserve"> 院士</w:t>
            </w:r>
            <w:r>
              <w:rPr>
                <w:rFonts w:hint="default" w:ascii="Times New Roman" w:hAnsi="Times New Roman" w:eastAsia="宋体" w:cs="Times New Roman"/>
                <w:kern w:val="0"/>
                <w:sz w:val="16"/>
                <w:szCs w:val="16"/>
              </w:rPr>
              <w:t>（中国航天科工集团第二研究院）</w:t>
            </w:r>
          </w:p>
        </w:tc>
        <w:tc>
          <w:tcPr>
            <w:tcW w:w="4822" w:type="dxa"/>
          </w:tcPr>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杨孟飞 院士</w:t>
            </w:r>
            <w:r>
              <w:rPr>
                <w:rFonts w:hint="default" w:ascii="Times New Roman" w:hAnsi="Times New Roman" w:eastAsia="宋体" w:cs="Times New Roman"/>
                <w:kern w:val="0"/>
                <w:sz w:val="16"/>
                <w:szCs w:val="16"/>
              </w:rPr>
              <w:t>（中国空间技术研究院</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CSIAM-MSI主任</w:t>
            </w:r>
            <w:r>
              <w:rPr>
                <w:rFonts w:hint="default" w:ascii="Times New Roman" w:hAnsi="Times New Roman" w:eastAsia="宋体" w:cs="Times New Roman"/>
                <w:kern w:val="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75"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11097639"/>
              </w:rPr>
              <w:t>张</w:t>
            </w:r>
            <w:r>
              <w:rPr>
                <w:rFonts w:hint="default" w:ascii="Times New Roman" w:hAnsi="Times New Roman" w:eastAsia="宋体" w:cs="Times New Roman"/>
                <w:b/>
                <w:bCs/>
                <w:spacing w:val="0"/>
                <w:kern w:val="0"/>
                <w:sz w:val="24"/>
                <w:szCs w:val="24"/>
                <w:fitText w:val="723" w:id="11097639"/>
              </w:rPr>
              <w:t>平</w:t>
            </w:r>
            <w:r>
              <w:rPr>
                <w:rFonts w:hint="default" w:ascii="Times New Roman" w:hAnsi="Times New Roman" w:eastAsia="宋体" w:cs="Times New Roman"/>
                <w:b/>
                <w:bCs/>
                <w:kern w:val="0"/>
                <w:sz w:val="24"/>
                <w:szCs w:val="24"/>
              </w:rPr>
              <w:t xml:space="preserve"> 院士</w:t>
            </w:r>
            <w:r>
              <w:rPr>
                <w:rFonts w:hint="default" w:ascii="Times New Roman" w:hAnsi="Times New Roman" w:eastAsia="宋体" w:cs="Times New Roman"/>
                <w:kern w:val="0"/>
                <w:sz w:val="16"/>
                <w:szCs w:val="16"/>
              </w:rPr>
              <w:t>（中国科学院数学与系统科学研究院）</w:t>
            </w:r>
          </w:p>
        </w:tc>
        <w:tc>
          <w:tcPr>
            <w:tcW w:w="4822"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张平文 院士</w:t>
            </w:r>
            <w:r>
              <w:rPr>
                <w:rFonts w:hint="default" w:ascii="Times New Roman" w:hAnsi="Times New Roman" w:eastAsia="宋体" w:cs="Times New Roman"/>
                <w:kern w:val="0"/>
                <w:sz w:val="16"/>
                <w:szCs w:val="16"/>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75"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范瑞祥 院士</w:t>
            </w:r>
            <w:r>
              <w:rPr>
                <w:rFonts w:hint="default" w:ascii="Times New Roman" w:hAnsi="Times New Roman" w:eastAsia="宋体" w:cs="Times New Roman"/>
                <w:kern w:val="0"/>
                <w:sz w:val="16"/>
                <w:szCs w:val="16"/>
              </w:rPr>
              <w:t>（中国运载火箭技术研究院）</w:t>
            </w:r>
          </w:p>
        </w:tc>
        <w:tc>
          <w:tcPr>
            <w:tcW w:w="4822"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黄云清 教授</w:t>
            </w:r>
            <w:r>
              <w:rPr>
                <w:rFonts w:hint="default" w:ascii="Times New Roman" w:hAnsi="Times New Roman" w:eastAsia="宋体" w:cs="Times New Roman"/>
                <w:kern w:val="0"/>
                <w:sz w:val="16"/>
                <w:szCs w:val="16"/>
              </w:rPr>
              <w:t>（湘潭大学</w:t>
            </w:r>
            <w:r>
              <w:rPr>
                <w:rFonts w:hint="eastAsia"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rPr>
              <w:t>湖南国家应用数学中心）</w:t>
            </w:r>
          </w:p>
        </w:tc>
      </w:tr>
    </w:tbl>
    <w:p>
      <w:pPr>
        <w:widowControl/>
        <w:numPr>
          <w:ilvl w:val="0"/>
          <w:numId w:val="1"/>
        </w:num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程序委员会主席</w:t>
      </w:r>
    </w:p>
    <w:tbl>
      <w:tblPr>
        <w:tblStyle w:val="10"/>
        <w:tblW w:w="0" w:type="auto"/>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50"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4"/>
              </w:rPr>
              <w:t>陈</w:t>
            </w:r>
            <w:r>
              <w:rPr>
                <w:rFonts w:hint="default" w:ascii="Times New Roman" w:hAnsi="Times New Roman" w:eastAsia="宋体" w:cs="Times New Roman"/>
                <w:b/>
                <w:bCs/>
                <w:spacing w:val="0"/>
                <w:kern w:val="0"/>
                <w:sz w:val="24"/>
                <w:szCs w:val="24"/>
                <w:fitText w:val="723" w:id="4"/>
              </w:rPr>
              <w:t>泓</w:t>
            </w:r>
            <w:r>
              <w:rPr>
                <w:rFonts w:hint="default" w:ascii="Times New Roman" w:hAnsi="Times New Roman" w:eastAsia="宋体" w:cs="Times New Roman"/>
                <w:kern w:val="0"/>
                <w:sz w:val="16"/>
                <w:szCs w:val="16"/>
              </w:rPr>
              <w:t>（中国空间技术研究院</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CSIAM-MSI副主任</w:t>
            </w:r>
            <w:r>
              <w:rPr>
                <w:rFonts w:hint="default" w:ascii="Times New Roman" w:hAnsi="Times New Roman" w:eastAsia="宋体" w:cs="Times New Roman"/>
                <w:kern w:val="0"/>
                <w:sz w:val="16"/>
                <w:szCs w:val="16"/>
              </w:rPr>
              <w:t>）</w:t>
            </w:r>
          </w:p>
        </w:tc>
      </w:tr>
    </w:tbl>
    <w:p>
      <w:pPr>
        <w:widowControl/>
        <w:numPr>
          <w:ilvl w:val="0"/>
          <w:numId w:val="1"/>
        </w:num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程序委员会委员</w:t>
      </w:r>
    </w:p>
    <w:tbl>
      <w:tblPr>
        <w:tblStyle w:val="10"/>
        <w:tblW w:w="0" w:type="auto"/>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6"/>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56"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王永富</w:t>
            </w:r>
            <w:r>
              <w:rPr>
                <w:rFonts w:hint="default" w:ascii="Times New Roman" w:hAnsi="Times New Roman" w:eastAsia="宋体" w:cs="Times New Roman"/>
                <w:kern w:val="0"/>
                <w:sz w:val="16"/>
                <w:szCs w:val="16"/>
              </w:rPr>
              <w:t>（钱学森空间技术实验室）</w:t>
            </w:r>
          </w:p>
        </w:tc>
        <w:tc>
          <w:tcPr>
            <w:tcW w:w="4834" w:type="dxa"/>
          </w:tcPr>
          <w:p>
            <w:pPr>
              <w:widowControl/>
              <w:spacing w:line="360" w:lineRule="auto"/>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刘铁钢</w:t>
            </w:r>
            <w:r>
              <w:rPr>
                <w:rFonts w:hint="default" w:ascii="Times New Roman" w:hAnsi="Times New Roman" w:eastAsia="宋体" w:cs="Times New Roman"/>
                <w:kern w:val="0"/>
                <w:sz w:val="16"/>
                <w:szCs w:val="16"/>
              </w:rPr>
              <w:t>（</w:t>
            </w:r>
            <w:r>
              <w:rPr>
                <w:rFonts w:hint="eastAsia" w:ascii="Times New Roman" w:hAnsi="Times New Roman" w:eastAsia="宋体" w:cs="Times New Roman"/>
                <w:kern w:val="0"/>
                <w:sz w:val="16"/>
                <w:szCs w:val="16"/>
                <w:lang w:val="en-US" w:eastAsia="zh-CN"/>
              </w:rPr>
              <w:t>北京航空航天大学</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CSIAM-MSI副主任</w:t>
            </w:r>
            <w:r>
              <w:rPr>
                <w:rFonts w:hint="default" w:ascii="Times New Roman" w:hAnsi="Times New Roman" w:eastAsia="宋体" w:cs="Times New Roman"/>
                <w:kern w:val="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56" w:type="dxa"/>
          </w:tcPr>
          <w:p>
            <w:pPr>
              <w:widowControl/>
              <w:spacing w:line="360" w:lineRule="auto"/>
              <w:rPr>
                <w:rFonts w:hint="default"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lang w:val="en-US" w:eastAsia="zh-CN"/>
              </w:rPr>
              <w:t>杨  银</w:t>
            </w:r>
            <w:r>
              <w:rPr>
                <w:rFonts w:hint="default" w:ascii="Times New Roman" w:hAnsi="Times New Roman" w:eastAsia="宋体" w:cs="Times New Roman"/>
                <w:kern w:val="0"/>
                <w:sz w:val="16"/>
                <w:szCs w:val="16"/>
              </w:rPr>
              <w:t>（湘潭大学）</w:t>
            </w:r>
          </w:p>
        </w:tc>
        <w:tc>
          <w:tcPr>
            <w:tcW w:w="4834" w:type="dxa"/>
          </w:tcPr>
          <w:p>
            <w:pPr>
              <w:widowControl/>
              <w:spacing w:line="360" w:lineRule="auto"/>
              <w:rPr>
                <w:rFonts w:hint="default" w:ascii="Times New Roman" w:hAnsi="Times New Roman" w:eastAsia="宋体" w:cs="Times New Roman"/>
                <w:b/>
                <w:bCs/>
                <w:spacing w:val="120"/>
                <w:kern w:val="0"/>
                <w:sz w:val="24"/>
                <w:szCs w:val="24"/>
                <w:fitText w:val="723" w:id="5"/>
              </w:rPr>
            </w:pPr>
            <w:r>
              <w:rPr>
                <w:rFonts w:hint="default" w:ascii="Times New Roman" w:hAnsi="Times New Roman" w:eastAsia="宋体" w:cs="Times New Roman"/>
                <w:b/>
                <w:bCs/>
                <w:spacing w:val="121"/>
                <w:kern w:val="0"/>
                <w:sz w:val="24"/>
                <w:szCs w:val="24"/>
                <w:fitText w:val="723" w:id="5"/>
              </w:rPr>
              <w:t>舒</w:t>
            </w:r>
            <w:r>
              <w:rPr>
                <w:rFonts w:hint="default" w:ascii="Times New Roman" w:hAnsi="Times New Roman" w:eastAsia="宋体" w:cs="Times New Roman"/>
                <w:b/>
                <w:bCs/>
                <w:spacing w:val="0"/>
                <w:kern w:val="0"/>
                <w:sz w:val="24"/>
                <w:szCs w:val="24"/>
                <w:fitText w:val="723" w:id="5"/>
              </w:rPr>
              <w:t>适</w:t>
            </w:r>
            <w:r>
              <w:rPr>
                <w:rFonts w:hint="default" w:ascii="Times New Roman" w:hAnsi="Times New Roman" w:eastAsia="宋体" w:cs="Times New Roman"/>
                <w:kern w:val="0"/>
                <w:sz w:val="16"/>
                <w:szCs w:val="16"/>
              </w:rPr>
              <w:t>（湘潭大学</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CSIAM-MSI副主任</w:t>
            </w:r>
            <w:r>
              <w:rPr>
                <w:rFonts w:hint="default" w:ascii="Times New Roman" w:hAnsi="Times New Roman" w:eastAsia="宋体" w:cs="Times New Roman"/>
                <w:kern w:val="0"/>
                <w:sz w:val="16"/>
                <w:szCs w:val="16"/>
              </w:rPr>
              <w:t>）</w:t>
            </w:r>
          </w:p>
        </w:tc>
      </w:tr>
    </w:tbl>
    <w:p>
      <w:pPr>
        <w:widowControl/>
        <w:numPr>
          <w:ilvl w:val="0"/>
          <w:numId w:val="1"/>
        </w:num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组织委员会主席</w:t>
      </w:r>
    </w:p>
    <w:tbl>
      <w:tblPr>
        <w:tblStyle w:val="10"/>
        <w:tblW w:w="0" w:type="auto"/>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90" w:type="dxa"/>
          </w:tcPr>
          <w:p>
            <w:pPr>
              <w:widowControl/>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刘乃金</w:t>
            </w:r>
            <w:r>
              <w:rPr>
                <w:rFonts w:hint="default" w:ascii="Times New Roman" w:hAnsi="Times New Roman" w:eastAsia="宋体" w:cs="Times New Roman"/>
                <w:kern w:val="0"/>
                <w:sz w:val="16"/>
                <w:szCs w:val="16"/>
              </w:rPr>
              <w:t>（钱学森空间技术实验室</w:t>
            </w:r>
            <w:r>
              <w:rPr>
                <w:rFonts w:hint="eastAsia"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w:t>
            </w:r>
            <w:r>
              <w:rPr>
                <w:rFonts w:hint="eastAsia" w:ascii="Times New Roman" w:hAnsi="Times New Roman" w:eastAsia="宋体" w:cs="Times New Roman"/>
                <w:kern w:val="0"/>
                <w:sz w:val="16"/>
                <w:szCs w:val="16"/>
                <w:lang w:val="en-US" w:eastAsia="zh-CN"/>
              </w:rPr>
              <w:t>秘书长</w:t>
            </w:r>
            <w:r>
              <w:rPr>
                <w:rFonts w:hint="default" w:ascii="Times New Roman" w:hAnsi="Times New Roman" w:eastAsia="宋体" w:cs="Times New Roman"/>
                <w:kern w:val="0"/>
                <w:sz w:val="16"/>
                <w:szCs w:val="16"/>
              </w:rPr>
              <w:t>）</w:t>
            </w:r>
          </w:p>
        </w:tc>
      </w:tr>
    </w:tbl>
    <w:p>
      <w:pPr>
        <w:widowControl/>
        <w:numPr>
          <w:ilvl w:val="0"/>
          <w:numId w:val="1"/>
        </w:num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组织委员会委员</w:t>
      </w:r>
    </w:p>
    <w:tbl>
      <w:tblPr>
        <w:tblStyle w:val="10"/>
        <w:tblW w:w="0" w:type="auto"/>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2"/>
        <w:gridCol w:w="4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62" w:type="dxa"/>
          </w:tcPr>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向雪霜</w:t>
            </w:r>
            <w:r>
              <w:rPr>
                <w:rFonts w:hint="default" w:ascii="Times New Roman" w:hAnsi="Times New Roman" w:eastAsia="宋体" w:cs="Times New Roman"/>
                <w:kern w:val="0"/>
                <w:sz w:val="16"/>
                <w:szCs w:val="16"/>
              </w:rPr>
              <w:t>（钱学森空间技术实验室</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CSIAM-MSI副秘书长</w:t>
            </w:r>
            <w:r>
              <w:rPr>
                <w:rFonts w:hint="default" w:ascii="Times New Roman" w:hAnsi="Times New Roman" w:eastAsia="宋体" w:cs="Times New Roman"/>
                <w:kern w:val="0"/>
                <w:sz w:val="16"/>
                <w:szCs w:val="16"/>
              </w:rPr>
              <w:t>）</w:t>
            </w:r>
          </w:p>
        </w:tc>
        <w:tc>
          <w:tcPr>
            <w:tcW w:w="4828" w:type="dxa"/>
          </w:tcPr>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pacing w:val="121"/>
                <w:kern w:val="0"/>
                <w:sz w:val="24"/>
                <w:szCs w:val="24"/>
                <w:fitText w:val="723" w:id="6"/>
              </w:rPr>
              <w:t>蒋</w:t>
            </w:r>
            <w:r>
              <w:rPr>
                <w:rFonts w:hint="default" w:ascii="Times New Roman" w:hAnsi="Times New Roman" w:eastAsia="宋体" w:cs="Times New Roman"/>
                <w:b/>
                <w:bCs/>
                <w:spacing w:val="0"/>
                <w:kern w:val="0"/>
                <w:sz w:val="24"/>
                <w:szCs w:val="24"/>
                <w:fitText w:val="723" w:id="6"/>
              </w:rPr>
              <w:t>凯</w:t>
            </w:r>
            <w:r>
              <w:rPr>
                <w:rFonts w:hint="default" w:ascii="Times New Roman" w:hAnsi="Times New Roman" w:eastAsia="宋体" w:cs="Times New Roman"/>
                <w:kern w:val="0"/>
                <w:sz w:val="16"/>
                <w:szCs w:val="16"/>
              </w:rPr>
              <w:t>（湘潭大学</w:t>
            </w:r>
            <w:r>
              <w:rPr>
                <w:rFonts w:hint="default" w:ascii="Times New Roman" w:hAnsi="Times New Roman" w:eastAsia="宋体" w:cs="Times New Roman"/>
                <w:kern w:val="0"/>
                <w:sz w:val="16"/>
                <w:szCs w:val="16"/>
                <w:lang w:eastAsia="zh-CN"/>
              </w:rPr>
              <w:t>，</w:t>
            </w:r>
            <w:r>
              <w:rPr>
                <w:rFonts w:hint="default" w:ascii="Times New Roman" w:hAnsi="Times New Roman" w:eastAsia="宋体" w:cs="Times New Roman"/>
                <w:kern w:val="0"/>
                <w:sz w:val="16"/>
                <w:szCs w:val="16"/>
                <w:lang w:val="en-US" w:eastAsia="zh-CN"/>
              </w:rPr>
              <w:t>CSIAM-MSI副秘书长</w:t>
            </w:r>
            <w:r>
              <w:rPr>
                <w:rFonts w:hint="default" w:ascii="Times New Roman" w:hAnsi="Times New Roman" w:eastAsia="宋体" w:cs="Times New Roman"/>
                <w:kern w:val="0"/>
                <w:sz w:val="16"/>
                <w:szCs w:val="16"/>
              </w:rPr>
              <w:t>）</w:t>
            </w:r>
          </w:p>
        </w:tc>
      </w:tr>
    </w:tbl>
    <w:p>
      <w:pPr>
        <w:widowControl/>
        <w:spacing w:line="360" w:lineRule="auto"/>
        <w:rPr>
          <w:rFonts w:hint="default" w:ascii="Times New Roman" w:hAnsi="Times New Roman" w:eastAsia="宋体" w:cs="Times New Roman"/>
          <w:b/>
          <w:bCs/>
          <w:kern w:val="0"/>
          <w:sz w:val="24"/>
          <w:szCs w:val="24"/>
        </w:rPr>
      </w:pPr>
    </w:p>
    <w:p>
      <w:pPr>
        <w:widowControl/>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会议日程  —</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报到时间：2022年4月28日</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报到地点：湖南宾馆大堂</w:t>
      </w:r>
    </w:p>
    <w:tbl>
      <w:tblPr>
        <w:tblStyle w:val="9"/>
        <w:tblW w:w="7388" w:type="dxa"/>
        <w:jc w:val="center"/>
        <w:tblLayout w:type="autofit"/>
        <w:tblCellMar>
          <w:top w:w="0" w:type="dxa"/>
          <w:left w:w="0" w:type="dxa"/>
          <w:bottom w:w="0" w:type="dxa"/>
          <w:right w:w="0" w:type="dxa"/>
        </w:tblCellMar>
      </w:tblPr>
      <w:tblGrid>
        <w:gridCol w:w="3037"/>
        <w:gridCol w:w="4351"/>
      </w:tblGrid>
      <w:tr>
        <w:tblPrEx>
          <w:tblCellMar>
            <w:top w:w="0" w:type="dxa"/>
            <w:left w:w="0" w:type="dxa"/>
            <w:bottom w:w="0" w:type="dxa"/>
            <w:right w:w="0" w:type="dxa"/>
          </w:tblCellMar>
        </w:tblPrEx>
        <w:trPr>
          <w:trHeight w:val="502" w:hRule="atLeast"/>
          <w:jc w:val="center"/>
        </w:trPr>
        <w:tc>
          <w:tcPr>
            <w:tcW w:w="30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日期</w:t>
            </w:r>
          </w:p>
        </w:tc>
        <w:tc>
          <w:tcPr>
            <w:tcW w:w="435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内容</w:t>
            </w:r>
          </w:p>
        </w:tc>
      </w:tr>
      <w:tr>
        <w:tblPrEx>
          <w:tblCellMar>
            <w:top w:w="0" w:type="dxa"/>
            <w:left w:w="0" w:type="dxa"/>
            <w:bottom w:w="0" w:type="dxa"/>
            <w:right w:w="0" w:type="dxa"/>
          </w:tblCellMar>
        </w:tblPrEx>
        <w:trPr>
          <w:trHeight w:val="502" w:hRule="atLeast"/>
          <w:jc w:val="center"/>
        </w:trPr>
        <w:tc>
          <w:tcPr>
            <w:tcW w:w="303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4月28日全天</w:t>
            </w:r>
          </w:p>
        </w:tc>
        <w:tc>
          <w:tcPr>
            <w:tcW w:w="43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注册报到</w:t>
            </w:r>
          </w:p>
        </w:tc>
      </w:tr>
      <w:tr>
        <w:tblPrEx>
          <w:tblCellMar>
            <w:top w:w="0" w:type="dxa"/>
            <w:left w:w="0" w:type="dxa"/>
            <w:bottom w:w="0" w:type="dxa"/>
            <w:right w:w="0" w:type="dxa"/>
          </w:tblCellMar>
        </w:tblPrEx>
        <w:trPr>
          <w:trHeight w:val="502" w:hRule="atLeast"/>
          <w:jc w:val="center"/>
        </w:trPr>
        <w:tc>
          <w:tcPr>
            <w:tcW w:w="303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4月28日晚上</w:t>
            </w:r>
          </w:p>
        </w:tc>
        <w:tc>
          <w:tcPr>
            <w:tcW w:w="43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eastAsia" w:ascii="Times New Roman" w:hAnsi="Times New Roman" w:eastAsia="宋体" w:cs="Times New Roman"/>
                <w:kern w:val="0"/>
                <w:sz w:val="23"/>
                <w:szCs w:val="23"/>
                <w:lang w:eastAsia="zh-CN"/>
              </w:rPr>
            </w:pPr>
            <w:r>
              <w:rPr>
                <w:rFonts w:hint="eastAsia" w:ascii="Times New Roman" w:hAnsi="Times New Roman" w:eastAsia="宋体" w:cs="Times New Roman"/>
                <w:kern w:val="0"/>
                <w:sz w:val="23"/>
                <w:szCs w:val="23"/>
                <w:lang w:val="en-US" w:eastAsia="zh-CN"/>
              </w:rPr>
              <w:t>晚餐</w:t>
            </w:r>
          </w:p>
        </w:tc>
      </w:tr>
      <w:tr>
        <w:tblPrEx>
          <w:tblCellMar>
            <w:top w:w="0" w:type="dxa"/>
            <w:left w:w="0" w:type="dxa"/>
            <w:bottom w:w="0" w:type="dxa"/>
            <w:right w:w="0" w:type="dxa"/>
          </w:tblCellMar>
        </w:tblPrEx>
        <w:trPr>
          <w:trHeight w:val="492" w:hRule="atLeast"/>
          <w:jc w:val="center"/>
        </w:trPr>
        <w:tc>
          <w:tcPr>
            <w:tcW w:w="303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4月29日上午</w:t>
            </w:r>
          </w:p>
        </w:tc>
        <w:tc>
          <w:tcPr>
            <w:tcW w:w="43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大会开幕式，大会报告</w:t>
            </w:r>
          </w:p>
        </w:tc>
      </w:tr>
      <w:tr>
        <w:tblPrEx>
          <w:tblCellMar>
            <w:top w:w="0" w:type="dxa"/>
            <w:left w:w="0" w:type="dxa"/>
            <w:bottom w:w="0" w:type="dxa"/>
            <w:right w:w="0" w:type="dxa"/>
          </w:tblCellMar>
        </w:tblPrEx>
        <w:trPr>
          <w:trHeight w:val="502" w:hRule="atLeast"/>
          <w:jc w:val="center"/>
        </w:trPr>
        <w:tc>
          <w:tcPr>
            <w:tcW w:w="303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4月29日下午</w:t>
            </w:r>
          </w:p>
        </w:tc>
        <w:tc>
          <w:tcPr>
            <w:tcW w:w="43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分会场报告，海报展示，大会闭幕式</w:t>
            </w:r>
          </w:p>
        </w:tc>
      </w:tr>
    </w:tbl>
    <w:p>
      <w:pPr>
        <w:widowControl/>
        <w:spacing w:line="360" w:lineRule="auto"/>
        <w:jc w:val="center"/>
        <w:rPr>
          <w:rFonts w:hint="default" w:ascii="Times New Roman" w:hAnsi="Times New Roman" w:eastAsia="宋体" w:cs="Times New Roman"/>
          <w:b/>
          <w:bCs/>
          <w:color w:val="007AAA"/>
          <w:kern w:val="0"/>
          <w:sz w:val="24"/>
          <w:szCs w:val="24"/>
        </w:rPr>
      </w:pPr>
    </w:p>
    <w:p>
      <w:pPr>
        <w:widowControl/>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会议注册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会议注册费由中国工业应用数学学会统一收取与开具发票。参会代表请在4月20日前通过链接</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"https://csiam.org.cn/submission/"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kern w:val="0"/>
          <w:sz w:val="24"/>
          <w:szCs w:val="24"/>
        </w:rPr>
        <w:t>https://csiam.org.cn/submission/</w:t>
      </w:r>
      <w:r>
        <w:rPr>
          <w:rStyle w:val="14"/>
          <w:rFonts w:hint="default" w:ascii="Times New Roman" w:hAnsi="Times New Roman" w:eastAsia="宋体" w:cs="Times New Roman"/>
          <w:kern w:val="0"/>
          <w:sz w:val="24"/>
          <w:szCs w:val="24"/>
        </w:rPr>
        <w:fldChar w:fldCharType="end"/>
      </w:r>
      <w:r>
        <w:rPr>
          <w:rFonts w:hint="default" w:ascii="Times New Roman" w:hAnsi="Times New Roman" w:eastAsia="宋体" w:cs="Times New Roman"/>
          <w:kern w:val="0"/>
          <w:sz w:val="24"/>
          <w:szCs w:val="24"/>
        </w:rPr>
        <w:t>进行会议注册。会议注册费包含会议费、会议资料袋（会议手册、胸牌、资料等）、会议用品等项目，会议期间食宿交通等费用自理。</w:t>
      </w:r>
    </w:p>
    <w:tbl>
      <w:tblPr>
        <w:tblStyle w:val="9"/>
        <w:tblW w:w="7930" w:type="dxa"/>
        <w:jc w:val="center"/>
        <w:tblLayout w:type="autofit"/>
        <w:tblCellMar>
          <w:top w:w="0" w:type="dxa"/>
          <w:left w:w="0" w:type="dxa"/>
          <w:bottom w:w="0" w:type="dxa"/>
          <w:right w:w="0" w:type="dxa"/>
        </w:tblCellMar>
      </w:tblPr>
      <w:tblGrid>
        <w:gridCol w:w="1451"/>
        <w:gridCol w:w="2369"/>
        <w:gridCol w:w="2551"/>
        <w:gridCol w:w="1559"/>
      </w:tblGrid>
      <w:tr>
        <w:tblPrEx>
          <w:tblCellMar>
            <w:top w:w="0" w:type="dxa"/>
            <w:left w:w="0" w:type="dxa"/>
            <w:bottom w:w="0" w:type="dxa"/>
            <w:right w:w="0" w:type="dxa"/>
          </w:tblCellMar>
        </w:tblPrEx>
        <w:trPr>
          <w:trHeight w:val="299" w:hRule="atLeast"/>
          <w:jc w:val="center"/>
        </w:trPr>
        <w:tc>
          <w:tcPr>
            <w:tcW w:w="14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p>
        </w:tc>
        <w:tc>
          <w:tcPr>
            <w:tcW w:w="236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2022年4月15日前</w:t>
            </w:r>
          </w:p>
        </w:tc>
        <w:tc>
          <w:tcPr>
            <w:tcW w:w="255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2022年4月15日后</w:t>
            </w:r>
          </w:p>
        </w:tc>
        <w:tc>
          <w:tcPr>
            <w:tcW w:w="1559" w:type="dxa"/>
            <w:tcBorders>
              <w:top w:val="single" w:color="auto" w:sz="6" w:space="0"/>
              <w:left w:val="nil"/>
              <w:bottom w:val="single" w:color="auto" w:sz="6" w:space="0"/>
              <w:right w:val="single" w:color="auto" w:sz="6" w:space="0"/>
            </w:tcBorders>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现场注册</w:t>
            </w:r>
          </w:p>
        </w:tc>
      </w:tr>
      <w:tr>
        <w:tblPrEx>
          <w:tblCellMar>
            <w:top w:w="0" w:type="dxa"/>
            <w:left w:w="0" w:type="dxa"/>
            <w:bottom w:w="0" w:type="dxa"/>
            <w:right w:w="0" w:type="dxa"/>
          </w:tblCellMar>
        </w:tblPrEx>
        <w:trPr>
          <w:trHeight w:val="299" w:hRule="atLeast"/>
          <w:jc w:val="center"/>
        </w:trPr>
        <w:tc>
          <w:tcPr>
            <w:tcW w:w="145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会员</w:t>
            </w:r>
          </w:p>
        </w:tc>
        <w:tc>
          <w:tcPr>
            <w:tcW w:w="2369"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1300</w:t>
            </w:r>
          </w:p>
        </w:tc>
        <w:tc>
          <w:tcPr>
            <w:tcW w:w="2551"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1400</w:t>
            </w:r>
          </w:p>
        </w:tc>
        <w:tc>
          <w:tcPr>
            <w:tcW w:w="1559" w:type="dxa"/>
            <w:tcBorders>
              <w:top w:val="nil"/>
              <w:left w:val="nil"/>
              <w:bottom w:val="single" w:color="auto" w:sz="6" w:space="0"/>
              <w:right w:val="single" w:color="auto" w:sz="6" w:space="0"/>
            </w:tcBorders>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1400</w:t>
            </w:r>
          </w:p>
        </w:tc>
      </w:tr>
      <w:tr>
        <w:tblPrEx>
          <w:tblCellMar>
            <w:top w:w="0" w:type="dxa"/>
            <w:left w:w="0" w:type="dxa"/>
            <w:bottom w:w="0" w:type="dxa"/>
            <w:right w:w="0" w:type="dxa"/>
          </w:tblCellMar>
        </w:tblPrEx>
        <w:trPr>
          <w:trHeight w:val="299" w:hRule="atLeast"/>
          <w:jc w:val="center"/>
        </w:trPr>
        <w:tc>
          <w:tcPr>
            <w:tcW w:w="145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非会员</w:t>
            </w:r>
          </w:p>
        </w:tc>
        <w:tc>
          <w:tcPr>
            <w:tcW w:w="2369"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1400</w:t>
            </w:r>
          </w:p>
        </w:tc>
        <w:tc>
          <w:tcPr>
            <w:tcW w:w="2551"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1500</w:t>
            </w:r>
          </w:p>
        </w:tc>
        <w:tc>
          <w:tcPr>
            <w:tcW w:w="1559" w:type="dxa"/>
            <w:tcBorders>
              <w:top w:val="nil"/>
              <w:left w:val="nil"/>
              <w:bottom w:val="single" w:color="auto" w:sz="6" w:space="0"/>
              <w:right w:val="single" w:color="auto" w:sz="6" w:space="0"/>
            </w:tcBorders>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1500</w:t>
            </w:r>
          </w:p>
        </w:tc>
      </w:tr>
      <w:tr>
        <w:tblPrEx>
          <w:tblCellMar>
            <w:top w:w="0" w:type="dxa"/>
            <w:left w:w="0" w:type="dxa"/>
            <w:bottom w:w="0" w:type="dxa"/>
            <w:right w:w="0" w:type="dxa"/>
          </w:tblCellMar>
        </w:tblPrEx>
        <w:trPr>
          <w:trHeight w:val="299" w:hRule="atLeast"/>
          <w:jc w:val="center"/>
        </w:trPr>
        <w:tc>
          <w:tcPr>
            <w:tcW w:w="145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学生会员</w:t>
            </w:r>
          </w:p>
        </w:tc>
        <w:tc>
          <w:tcPr>
            <w:tcW w:w="2369"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1000</w:t>
            </w:r>
          </w:p>
        </w:tc>
        <w:tc>
          <w:tcPr>
            <w:tcW w:w="2551"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1100</w:t>
            </w:r>
          </w:p>
        </w:tc>
        <w:tc>
          <w:tcPr>
            <w:tcW w:w="1559" w:type="dxa"/>
            <w:tcBorders>
              <w:top w:val="nil"/>
              <w:left w:val="nil"/>
              <w:bottom w:val="single" w:color="auto" w:sz="6" w:space="0"/>
              <w:right w:val="single" w:color="auto" w:sz="6" w:space="0"/>
            </w:tcBorders>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1100</w:t>
            </w:r>
          </w:p>
        </w:tc>
      </w:tr>
      <w:tr>
        <w:tblPrEx>
          <w:tblCellMar>
            <w:top w:w="0" w:type="dxa"/>
            <w:left w:w="0" w:type="dxa"/>
            <w:bottom w:w="0" w:type="dxa"/>
            <w:right w:w="0" w:type="dxa"/>
          </w:tblCellMar>
        </w:tblPrEx>
        <w:trPr>
          <w:trHeight w:val="299" w:hRule="atLeast"/>
          <w:jc w:val="center"/>
        </w:trPr>
        <w:tc>
          <w:tcPr>
            <w:tcW w:w="145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学生非会员</w:t>
            </w:r>
          </w:p>
        </w:tc>
        <w:tc>
          <w:tcPr>
            <w:tcW w:w="2369"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1200</w:t>
            </w:r>
          </w:p>
        </w:tc>
        <w:tc>
          <w:tcPr>
            <w:tcW w:w="2551" w:type="dxa"/>
            <w:tcBorders>
              <w:top w:val="nil"/>
              <w:left w:val="nil"/>
              <w:bottom w:val="single" w:color="auto" w:sz="6" w:space="0"/>
              <w:right w:val="single" w:color="auto" w:sz="6" w:space="0"/>
            </w:tcBorders>
            <w:tcMar>
              <w:top w:w="0" w:type="dxa"/>
              <w:left w:w="105" w:type="dxa"/>
              <w:bottom w:w="0" w:type="dxa"/>
              <w:right w:w="105" w:type="dxa"/>
            </w:tcMar>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1300</w:t>
            </w:r>
          </w:p>
        </w:tc>
        <w:tc>
          <w:tcPr>
            <w:tcW w:w="1559" w:type="dxa"/>
            <w:tcBorders>
              <w:top w:val="nil"/>
              <w:left w:val="nil"/>
              <w:bottom w:val="single" w:color="auto" w:sz="6" w:space="0"/>
              <w:right w:val="single" w:color="auto" w:sz="6" w:space="0"/>
            </w:tcBorders>
          </w:tcPr>
          <w:p>
            <w:pPr>
              <w:widowControl/>
              <w:shd w:val="clear" w:color="auto" w:fill="FFFFFF"/>
              <w:spacing w:line="360" w:lineRule="auto"/>
              <w:jc w:val="center"/>
              <w:rPr>
                <w:rFonts w:hint="default" w:ascii="Times New Roman" w:hAnsi="Times New Roman" w:eastAsia="宋体" w:cs="Times New Roman"/>
                <w:kern w:val="0"/>
                <w:sz w:val="23"/>
                <w:szCs w:val="23"/>
              </w:rPr>
            </w:pPr>
            <w:r>
              <w:rPr>
                <w:rFonts w:hint="default" w:ascii="Times New Roman" w:hAnsi="Times New Roman" w:eastAsia="宋体" w:cs="Times New Roman"/>
                <w:kern w:val="0"/>
                <w:sz w:val="23"/>
                <w:szCs w:val="23"/>
              </w:rPr>
              <w:t>1300</w:t>
            </w:r>
          </w:p>
        </w:tc>
      </w:tr>
    </w:tbl>
    <w:p>
      <w:pPr>
        <w:widowControl/>
        <w:shd w:val="clear" w:color="auto" w:fill="FFFFFF"/>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注：注册成为中国工业与应用数学学会个人会员，可享受注册费减免优惠</w:t>
      </w:r>
    </w:p>
    <w:p>
      <w:pPr>
        <w:widowControl/>
        <w:spacing w:line="360" w:lineRule="auto"/>
        <w:jc w:val="both"/>
        <w:rPr>
          <w:rFonts w:hint="default" w:ascii="Times New Roman" w:hAnsi="Times New Roman" w:eastAsia="宋体" w:cs="Times New Roman"/>
          <w:b/>
          <w:bCs/>
          <w:color w:val="007AAA"/>
          <w:kern w:val="0"/>
          <w:sz w:val="24"/>
          <w:szCs w:val="24"/>
        </w:rPr>
      </w:pPr>
    </w:p>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color w:val="007AAA"/>
          <w:kern w:val="0"/>
          <w:sz w:val="24"/>
          <w:szCs w:val="24"/>
        </w:rPr>
        <w:t>—  会场及住宿  —</w:t>
      </w:r>
    </w:p>
    <w:p>
      <w:pPr>
        <w:widowControl/>
        <w:shd w:val="clear" w:color="auto" w:fill="FFFFFF"/>
        <w:spacing w:line="360" w:lineRule="auto"/>
        <w:ind w:right="225" w:firstLine="480"/>
        <w:rPr>
          <w:rFonts w:hint="default" w:ascii="Times New Roman" w:hAnsi="Times New Roman" w:eastAsia="宋体" w:cs="Times New Roman"/>
          <w:color w:val="333333"/>
          <w:spacing w:val="8"/>
          <w:kern w:val="0"/>
          <w:sz w:val="26"/>
          <w:szCs w:val="26"/>
        </w:rPr>
      </w:pPr>
      <w:r>
        <w:rPr>
          <w:rFonts w:hint="default" w:ascii="Times New Roman" w:hAnsi="Times New Roman" w:eastAsia="宋体" w:cs="Times New Roman"/>
          <w:b/>
          <w:bCs/>
          <w:color w:val="333333"/>
          <w:spacing w:val="8"/>
          <w:kern w:val="0"/>
          <w:sz w:val="24"/>
          <w:szCs w:val="24"/>
        </w:rPr>
        <w:t>会场名称：</w:t>
      </w:r>
      <w:r>
        <w:rPr>
          <w:rFonts w:hint="default" w:ascii="Times New Roman" w:hAnsi="Times New Roman" w:eastAsia="宋体" w:cs="Times New Roman"/>
          <w:color w:val="333333"/>
          <w:spacing w:val="8"/>
          <w:kern w:val="0"/>
          <w:sz w:val="24"/>
          <w:szCs w:val="24"/>
        </w:rPr>
        <w:t>湖南宾馆</w:t>
      </w:r>
    </w:p>
    <w:p>
      <w:pPr>
        <w:widowControl/>
        <w:shd w:val="clear" w:color="auto" w:fill="FFFFFF"/>
        <w:spacing w:line="360" w:lineRule="auto"/>
        <w:ind w:right="225" w:firstLine="480"/>
        <w:rPr>
          <w:rFonts w:hint="default" w:ascii="Times New Roman" w:hAnsi="Times New Roman" w:eastAsia="宋体" w:cs="Times New Roman"/>
          <w:color w:val="333333"/>
          <w:spacing w:val="8"/>
          <w:kern w:val="0"/>
          <w:sz w:val="24"/>
          <w:szCs w:val="24"/>
        </w:rPr>
      </w:pPr>
      <w:r>
        <w:rPr>
          <w:rFonts w:hint="default" w:ascii="Times New Roman" w:hAnsi="Times New Roman" w:eastAsia="宋体" w:cs="Times New Roman"/>
          <w:b/>
          <w:bCs/>
          <w:color w:val="333333"/>
          <w:spacing w:val="8"/>
          <w:kern w:val="0"/>
          <w:sz w:val="24"/>
          <w:szCs w:val="24"/>
        </w:rPr>
        <w:t>会场地址：</w:t>
      </w:r>
      <w:r>
        <w:rPr>
          <w:rFonts w:hint="default" w:ascii="Times New Roman" w:hAnsi="Times New Roman" w:eastAsia="宋体" w:cs="Times New Roman"/>
          <w:color w:val="333333"/>
          <w:spacing w:val="8"/>
          <w:kern w:val="0"/>
          <w:sz w:val="24"/>
          <w:szCs w:val="24"/>
        </w:rPr>
        <w:t>湖南省长沙市芙蓉区营盘东路193号</w:t>
      </w:r>
    </w:p>
    <w:p>
      <w:pPr>
        <w:widowControl/>
        <w:shd w:val="clear" w:color="auto" w:fill="FFFFFF"/>
        <w:spacing w:line="360" w:lineRule="auto"/>
        <w:ind w:right="225" w:firstLine="480"/>
        <w:rPr>
          <w:rFonts w:hint="default" w:ascii="Times New Roman" w:hAnsi="Times New Roman" w:eastAsia="宋体" w:cs="Times New Roman"/>
          <w:color w:val="333333"/>
          <w:spacing w:val="8"/>
          <w:kern w:val="0"/>
          <w:sz w:val="24"/>
          <w:szCs w:val="24"/>
        </w:rPr>
      </w:pPr>
      <w:r>
        <w:rPr>
          <w:rFonts w:hint="default" w:ascii="Times New Roman" w:hAnsi="Times New Roman" w:eastAsia="宋体" w:cs="Times New Roman"/>
          <w:b/>
          <w:bCs/>
          <w:color w:val="333333"/>
          <w:spacing w:val="8"/>
          <w:kern w:val="0"/>
          <w:sz w:val="24"/>
          <w:szCs w:val="24"/>
        </w:rPr>
        <w:t>会场简介：</w:t>
      </w:r>
      <w:r>
        <w:rPr>
          <w:rFonts w:hint="default" w:ascii="Times New Roman" w:hAnsi="Times New Roman" w:eastAsia="宋体" w:cs="Times New Roman"/>
          <w:color w:val="333333"/>
          <w:spacing w:val="8"/>
          <w:kern w:val="0"/>
          <w:sz w:val="24"/>
          <w:szCs w:val="24"/>
        </w:rPr>
        <w:t>湖南宾馆隶属于湖南省政府办公厅，始建于1959年，2009年正式挂牌四星级，2012年荣获“金叶级绿色旅游饭店”称号。宾馆毗邻湖南烈士公园，院内鸟语花香、环境幽雅，属于典型的“绿色宾馆”。</w:t>
      </w:r>
    </w:p>
    <w:p>
      <w:pPr>
        <w:widowControl/>
        <w:shd w:val="clear" w:color="auto" w:fill="FFFFFF"/>
        <w:spacing w:line="360" w:lineRule="auto"/>
        <w:ind w:right="225" w:firstLine="480"/>
        <w:rPr>
          <w:rFonts w:hint="default" w:ascii="Times New Roman" w:hAnsi="Times New Roman" w:eastAsia="宋体" w:cs="Times New Roman"/>
          <w:b/>
          <w:bCs/>
          <w:color w:val="333333"/>
          <w:spacing w:val="8"/>
          <w:kern w:val="0"/>
          <w:sz w:val="24"/>
          <w:szCs w:val="24"/>
        </w:rPr>
      </w:pPr>
      <w:r>
        <w:rPr>
          <w:rFonts w:hint="default" w:ascii="Times New Roman" w:hAnsi="Times New Roman" w:eastAsia="宋体" w:cs="Times New Roman"/>
          <w:b/>
          <w:bCs/>
          <w:color w:val="333333"/>
          <w:spacing w:val="8"/>
          <w:kern w:val="0"/>
          <w:sz w:val="24"/>
          <w:szCs w:val="24"/>
        </w:rPr>
        <w:t>推荐酒店：</w:t>
      </w:r>
    </w:p>
    <w:p>
      <w:pPr>
        <w:widowControl/>
        <w:shd w:val="clear" w:color="auto" w:fill="FFFFFF"/>
        <w:spacing w:line="360" w:lineRule="auto"/>
        <w:ind w:right="225" w:firstLine="480"/>
        <w:rPr>
          <w:rFonts w:hint="default" w:ascii="Times New Roman" w:hAnsi="Times New Roman" w:eastAsia="宋体" w:cs="Times New Roman"/>
          <w:b/>
          <w:bCs/>
          <w:color w:val="333333"/>
          <w:spacing w:val="8"/>
          <w:kern w:val="0"/>
          <w:sz w:val="24"/>
          <w:szCs w:val="24"/>
        </w:rPr>
      </w:pPr>
      <w:r>
        <w:rPr>
          <w:rFonts w:hint="default" w:ascii="Times New Roman" w:hAnsi="Times New Roman" w:eastAsia="宋体" w:cs="Times New Roman"/>
          <w:b/>
          <w:bCs/>
          <w:color w:val="333333"/>
          <w:spacing w:val="8"/>
          <w:kern w:val="0"/>
          <w:sz w:val="24"/>
          <w:szCs w:val="24"/>
        </w:rPr>
        <w:t>1、</w:t>
      </w:r>
      <w:r>
        <w:rPr>
          <w:rFonts w:hint="default" w:ascii="Times New Roman" w:hAnsi="Times New Roman" w:eastAsia="宋体" w:cs="Times New Roman"/>
          <w:color w:val="333333"/>
          <w:spacing w:val="8"/>
          <w:kern w:val="0"/>
          <w:sz w:val="24"/>
          <w:szCs w:val="24"/>
        </w:rPr>
        <w:t>湖南宾馆</w:t>
      </w:r>
    </w:p>
    <w:p>
      <w:pPr>
        <w:widowControl/>
        <w:shd w:val="clear" w:color="auto" w:fill="FFFFFF"/>
        <w:spacing w:line="360" w:lineRule="auto"/>
        <w:ind w:right="225" w:firstLine="480"/>
        <w:rPr>
          <w:rFonts w:hint="default" w:ascii="Times New Roman" w:hAnsi="Times New Roman" w:eastAsia="宋体" w:cs="Times New Roman"/>
          <w:color w:val="333333"/>
          <w:spacing w:val="8"/>
          <w:kern w:val="0"/>
          <w:sz w:val="24"/>
          <w:szCs w:val="24"/>
        </w:rPr>
      </w:pPr>
      <w:r>
        <w:rPr>
          <w:rFonts w:hint="default" w:ascii="Times New Roman" w:hAnsi="Times New Roman" w:eastAsia="宋体" w:cs="Times New Roman"/>
          <w:b/>
          <w:bCs/>
          <w:color w:val="333333"/>
          <w:spacing w:val="8"/>
          <w:kern w:val="0"/>
          <w:sz w:val="24"/>
          <w:szCs w:val="24"/>
        </w:rPr>
        <w:t>2、</w:t>
      </w:r>
      <w:r>
        <w:rPr>
          <w:rFonts w:hint="default" w:ascii="Times New Roman" w:hAnsi="Times New Roman" w:eastAsia="宋体" w:cs="Times New Roman"/>
          <w:color w:val="333333"/>
          <w:spacing w:val="8"/>
          <w:kern w:val="0"/>
          <w:sz w:val="24"/>
          <w:szCs w:val="24"/>
        </w:rPr>
        <w:t>九所宾馆</w:t>
      </w:r>
    </w:p>
    <w:p>
      <w:pPr>
        <w:widowControl/>
        <w:shd w:val="clear" w:color="auto" w:fill="FFFFFF"/>
        <w:spacing w:line="360" w:lineRule="auto"/>
        <w:ind w:right="225"/>
        <w:rPr>
          <w:rFonts w:hint="default" w:ascii="Times New Roman" w:hAnsi="Times New Roman" w:eastAsia="宋体" w:cs="Times New Roman"/>
          <w:b/>
          <w:bCs/>
          <w:color w:val="333333"/>
          <w:spacing w:val="8"/>
          <w:kern w:val="0"/>
          <w:sz w:val="24"/>
          <w:szCs w:val="24"/>
        </w:rPr>
      </w:pPr>
    </w:p>
    <w:p>
      <w:pPr>
        <w:widowControl/>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xml:space="preserve"> — 参展说明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欢迎全国科研机构、高校和企业参展。对于大会协办单位，大会将提供免费展位，并在现场及大会资料中提供多种方式的宣传。</w:t>
      </w:r>
    </w:p>
    <w:p>
      <w:pPr>
        <w:widowControl/>
        <w:spacing w:line="360" w:lineRule="auto"/>
        <w:jc w:val="left"/>
        <w:rPr>
          <w:rFonts w:hint="default" w:ascii="Times New Roman" w:hAnsi="Times New Roman" w:eastAsia="宋体" w:cs="Times New Roman"/>
          <w:kern w:val="0"/>
          <w:sz w:val="24"/>
          <w:szCs w:val="24"/>
        </w:rPr>
      </w:pPr>
    </w:p>
    <w:p>
      <w:pPr>
        <w:widowControl/>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疫情防控须知  —</w:t>
      </w:r>
    </w:p>
    <w:p>
      <w:pPr>
        <w:widowControl/>
        <w:shd w:val="clear" w:color="auto" w:fill="FFFFFF"/>
        <w:spacing w:line="360" w:lineRule="auto"/>
        <w:ind w:firstLine="480"/>
        <w:rPr>
          <w:rFonts w:hint="default" w:ascii="Times New Roman" w:hAnsi="Times New Roman" w:eastAsia="宋体" w:cs="Times New Roman"/>
          <w:color w:val="333333"/>
          <w:spacing w:val="8"/>
          <w:kern w:val="0"/>
          <w:sz w:val="26"/>
          <w:szCs w:val="26"/>
        </w:rPr>
      </w:pPr>
      <w:r>
        <w:rPr>
          <w:rFonts w:hint="default" w:ascii="Times New Roman" w:hAnsi="Times New Roman" w:eastAsia="宋体" w:cs="Times New Roman"/>
          <w:color w:val="333333"/>
          <w:spacing w:val="8"/>
          <w:kern w:val="0"/>
          <w:sz w:val="24"/>
          <w:szCs w:val="24"/>
        </w:rPr>
        <w:t>参会代表应严格遵守疫情防控有关规定，自觉接受疫情防控管理。更多疫情防控要求以长沙市发布的最新疫情防控政策和大会官网信息为准。</w:t>
      </w:r>
    </w:p>
    <w:p>
      <w:pPr>
        <w:widowControl/>
        <w:shd w:val="clear" w:color="auto" w:fill="FFFFFF"/>
        <w:spacing w:line="360" w:lineRule="auto"/>
        <w:rPr>
          <w:rFonts w:hint="eastAsia" w:ascii="Times New Roman" w:hAnsi="Times New Roman" w:eastAsia="宋体" w:cs="Times New Roman"/>
          <w:color w:val="333333"/>
          <w:spacing w:val="8"/>
          <w:kern w:val="0"/>
          <w:sz w:val="26"/>
          <w:szCs w:val="26"/>
          <w:lang w:eastAsia="zh-CN"/>
        </w:rPr>
      </w:pPr>
      <w:r>
        <w:rPr>
          <w:rFonts w:hint="default" w:ascii="Times New Roman" w:hAnsi="Times New Roman" w:eastAsia="宋体" w:cs="Times New Roman"/>
          <w:color w:val="333333"/>
          <w:spacing w:val="8"/>
          <w:kern w:val="0"/>
          <w:sz w:val="26"/>
          <w:szCs w:val="26"/>
        </w:rPr>
        <w:t xml:space="preserve"> </w:t>
      </w:r>
    </w:p>
    <w:p>
      <w:pPr>
        <w:spacing w:line="360" w:lineRule="auto"/>
        <w:jc w:val="center"/>
        <w:rPr>
          <w:rFonts w:hint="default" w:ascii="Times New Roman" w:hAnsi="Times New Roman" w:eastAsia="宋体" w:cs="Times New Roman"/>
          <w:b/>
          <w:bCs/>
          <w:color w:val="007AAA"/>
          <w:kern w:val="0"/>
          <w:sz w:val="24"/>
          <w:szCs w:val="24"/>
        </w:rPr>
      </w:pPr>
      <w:r>
        <w:rPr>
          <w:rFonts w:hint="default" w:ascii="Times New Roman" w:hAnsi="Times New Roman" w:eastAsia="宋体" w:cs="Times New Roman"/>
          <w:b/>
          <w:bCs/>
          <w:color w:val="007AAA"/>
          <w:kern w:val="0"/>
          <w:sz w:val="24"/>
          <w:szCs w:val="24"/>
        </w:rPr>
        <w:t>—  联系人  —</w:t>
      </w:r>
    </w:p>
    <w:p>
      <w:pPr>
        <w:widowControl/>
        <w:shd w:val="clear" w:color="auto" w:fill="FFFFFF"/>
        <w:spacing w:line="360" w:lineRule="auto"/>
        <w:rPr>
          <w:rFonts w:hint="default" w:ascii="Times New Roman" w:hAnsi="Times New Roman" w:eastAsia="宋体" w:cs="Times New Roman"/>
          <w:color w:val="333333"/>
          <w:spacing w:val="8"/>
          <w:kern w:val="0"/>
          <w:sz w:val="24"/>
          <w:szCs w:val="24"/>
        </w:rPr>
      </w:pPr>
      <w:r>
        <w:rPr>
          <w:rFonts w:hint="default" w:ascii="Times New Roman" w:hAnsi="Times New Roman" w:eastAsia="宋体" w:cs="Times New Roman"/>
          <w:color w:val="333333"/>
          <w:spacing w:val="8"/>
          <w:kern w:val="0"/>
          <w:sz w:val="24"/>
          <w:szCs w:val="24"/>
        </w:rPr>
        <w:t>程序委员会（报告相关）：向雪霜，</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"mailto:xiangxueshuang@qxslab.cn"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pacing w:val="8"/>
          <w:kern w:val="0"/>
          <w:sz w:val="24"/>
          <w:szCs w:val="24"/>
        </w:rPr>
        <w:t>xiangxueshuang@qxslab.cn</w:t>
      </w:r>
      <w:r>
        <w:rPr>
          <w:rStyle w:val="14"/>
          <w:rFonts w:hint="default" w:ascii="Times New Roman" w:hAnsi="Times New Roman" w:eastAsia="宋体" w:cs="Times New Roman"/>
          <w:spacing w:val="8"/>
          <w:kern w:val="0"/>
          <w:sz w:val="24"/>
          <w:szCs w:val="24"/>
        </w:rPr>
        <w:fldChar w:fldCharType="end"/>
      </w:r>
      <w:r>
        <w:rPr>
          <w:rFonts w:hint="default" w:ascii="Times New Roman" w:hAnsi="Times New Roman" w:eastAsia="宋体" w:cs="Times New Roman"/>
          <w:color w:val="333333"/>
          <w:spacing w:val="8"/>
          <w:kern w:val="0"/>
          <w:sz w:val="24"/>
          <w:szCs w:val="24"/>
        </w:rPr>
        <w:t>，15210631321</w:t>
      </w:r>
    </w:p>
    <w:p>
      <w:pPr>
        <w:widowControl/>
        <w:shd w:val="clear" w:color="auto" w:fill="FFFFFF"/>
        <w:spacing w:line="360" w:lineRule="auto"/>
        <w:rPr>
          <w:rFonts w:hint="eastAsia" w:ascii="Times New Roman" w:hAnsi="Times New Roman" w:eastAsia="宋体" w:cs="Times New Roman"/>
          <w:color w:val="333333"/>
          <w:spacing w:val="8"/>
          <w:kern w:val="0"/>
          <w:sz w:val="24"/>
          <w:szCs w:val="24"/>
          <w:lang w:eastAsia="zh-CN"/>
        </w:rPr>
      </w:pPr>
      <w:r>
        <w:rPr>
          <w:rFonts w:hint="eastAsia" w:ascii="Times New Roman" w:hAnsi="Times New Roman" w:eastAsia="宋体" w:cs="Times New Roman"/>
          <w:color w:val="333333"/>
          <w:spacing w:val="8"/>
          <w:kern w:val="0"/>
          <w:sz w:val="24"/>
          <w:szCs w:val="24"/>
          <w:lang w:val="en-US" w:eastAsia="zh-CN"/>
        </w:rPr>
        <w:t>组织委员会</w:t>
      </w:r>
      <w:r>
        <w:rPr>
          <w:rFonts w:hint="default" w:ascii="Times New Roman" w:hAnsi="Times New Roman" w:eastAsia="宋体" w:cs="Times New Roman"/>
          <w:color w:val="333333"/>
          <w:spacing w:val="8"/>
          <w:kern w:val="0"/>
          <w:sz w:val="24"/>
          <w:szCs w:val="24"/>
        </w:rPr>
        <w:t>（宣传合作，食宿接待）：蒋凯，</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"mailto:kaijiang@xtu.edu.cn"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pacing w:val="8"/>
          <w:kern w:val="0"/>
          <w:sz w:val="24"/>
          <w:szCs w:val="24"/>
        </w:rPr>
        <w:t>kaijiang@x</w:t>
      </w:r>
      <w:bookmarkStart w:id="1" w:name="_GoBack"/>
      <w:bookmarkEnd w:id="1"/>
      <w:r>
        <w:rPr>
          <w:rStyle w:val="14"/>
          <w:rFonts w:hint="default" w:ascii="Times New Roman" w:hAnsi="Times New Roman" w:eastAsia="宋体" w:cs="Times New Roman"/>
          <w:spacing w:val="8"/>
          <w:kern w:val="0"/>
          <w:sz w:val="24"/>
          <w:szCs w:val="24"/>
        </w:rPr>
        <w:t>tu.edu.cn</w:t>
      </w:r>
      <w:r>
        <w:rPr>
          <w:rStyle w:val="14"/>
          <w:rFonts w:hint="default" w:ascii="Times New Roman" w:hAnsi="Times New Roman" w:eastAsia="宋体" w:cs="Times New Roman"/>
          <w:spacing w:val="8"/>
          <w:kern w:val="0"/>
          <w:sz w:val="24"/>
          <w:szCs w:val="24"/>
        </w:rPr>
        <w:fldChar w:fldCharType="end"/>
      </w:r>
      <w:r>
        <w:rPr>
          <w:rFonts w:hint="default" w:ascii="Times New Roman" w:hAnsi="Times New Roman" w:eastAsia="宋体" w:cs="Times New Roman"/>
          <w:color w:val="333333"/>
          <w:spacing w:val="8"/>
          <w:kern w:val="0"/>
          <w:sz w:val="24"/>
          <w:szCs w:val="24"/>
        </w:rPr>
        <w:t>，18973241790</w:t>
      </w:r>
    </w:p>
    <w:p>
      <w:pPr>
        <w:widowControl/>
        <w:shd w:val="clear" w:color="auto" w:fill="FFFFFF"/>
        <w:spacing w:line="360" w:lineRule="auto"/>
        <w:rPr>
          <w:rFonts w:hint="default" w:ascii="Times New Roman" w:hAnsi="Times New Roman" w:eastAsia="宋体" w:cs="Times New Roman"/>
          <w:color w:val="333333"/>
          <w:spacing w:val="8"/>
          <w:kern w:val="0"/>
          <w:sz w:val="24"/>
          <w:szCs w:val="24"/>
          <w:lang w:val="en-US" w:eastAsia="zh-CN"/>
        </w:rPr>
      </w:pPr>
      <w:r>
        <w:rPr>
          <w:rFonts w:hint="eastAsia" w:ascii="Times New Roman" w:hAnsi="Times New Roman" w:eastAsia="宋体" w:cs="Times New Roman"/>
          <w:color w:val="333333"/>
          <w:spacing w:val="8"/>
          <w:kern w:val="0"/>
          <w:sz w:val="24"/>
          <w:szCs w:val="24"/>
          <w:lang w:val="en-US" w:eastAsia="zh-CN"/>
        </w:rPr>
        <w:t xml:space="preserve">                                吴竹，</w:t>
      </w:r>
      <w:r>
        <w:rPr>
          <w:rStyle w:val="14"/>
          <w:rFonts w:hint="eastAsia" w:ascii="Times New Roman" w:hAnsi="Times New Roman" w:eastAsia="宋体" w:cs="Times New Roman"/>
          <w:spacing w:val="8"/>
          <w:kern w:val="0"/>
          <w:sz w:val="24"/>
          <w:szCs w:val="24"/>
          <w:lang w:val="en-US" w:eastAsia="zh-CN"/>
        </w:rPr>
        <w:fldChar w:fldCharType="begin"/>
      </w:r>
      <w:r>
        <w:rPr>
          <w:rStyle w:val="14"/>
          <w:rFonts w:hint="eastAsia" w:ascii="Times New Roman" w:hAnsi="Times New Roman" w:eastAsia="宋体" w:cs="Times New Roman"/>
          <w:spacing w:val="8"/>
          <w:kern w:val="0"/>
          <w:sz w:val="24"/>
          <w:szCs w:val="24"/>
          <w:lang w:val="en-US" w:eastAsia="zh-CN"/>
        </w:rPr>
        <w:instrText xml:space="preserve"> HYPERLINK "mailto:12160184@qq.com" </w:instrText>
      </w:r>
      <w:r>
        <w:rPr>
          <w:rStyle w:val="14"/>
          <w:rFonts w:hint="eastAsia" w:ascii="Times New Roman" w:hAnsi="Times New Roman" w:eastAsia="宋体" w:cs="Times New Roman"/>
          <w:spacing w:val="8"/>
          <w:kern w:val="0"/>
          <w:sz w:val="24"/>
          <w:szCs w:val="24"/>
          <w:lang w:val="en-US" w:eastAsia="zh-CN"/>
        </w:rPr>
        <w:fldChar w:fldCharType="separate"/>
      </w:r>
      <w:r>
        <w:rPr>
          <w:rStyle w:val="14"/>
          <w:rFonts w:hint="eastAsia" w:ascii="Times New Roman" w:hAnsi="Times New Roman" w:eastAsia="宋体" w:cs="Times New Roman"/>
          <w:spacing w:val="8"/>
          <w:kern w:val="0"/>
          <w:sz w:val="24"/>
          <w:szCs w:val="24"/>
          <w:lang w:val="en-US" w:eastAsia="zh-CN"/>
        </w:rPr>
        <w:t>12160184@qq.com</w:t>
      </w:r>
      <w:r>
        <w:rPr>
          <w:rStyle w:val="14"/>
          <w:rFonts w:hint="eastAsia" w:ascii="Times New Roman" w:hAnsi="Times New Roman" w:eastAsia="宋体" w:cs="Times New Roman"/>
          <w:spacing w:val="8"/>
          <w:kern w:val="0"/>
          <w:sz w:val="24"/>
          <w:szCs w:val="24"/>
          <w:lang w:val="en-US" w:eastAsia="zh-CN"/>
        </w:rPr>
        <w:fldChar w:fldCharType="end"/>
      </w:r>
      <w:r>
        <w:rPr>
          <w:rFonts w:hint="eastAsia" w:ascii="Times New Roman" w:hAnsi="Times New Roman" w:eastAsia="宋体" w:cs="Times New Roman"/>
          <w:color w:val="333333"/>
          <w:spacing w:val="8"/>
          <w:kern w:val="0"/>
          <w:sz w:val="24"/>
          <w:szCs w:val="24"/>
          <w:lang w:val="en-US" w:eastAsia="zh-CN"/>
        </w:rPr>
        <w:t>，13117525541</w:t>
      </w:r>
    </w:p>
    <w:p>
      <w:pPr>
        <w:widowControl/>
        <w:shd w:val="clear" w:color="auto" w:fill="FFFFFF"/>
        <w:spacing w:line="360" w:lineRule="auto"/>
        <w:rPr>
          <w:rFonts w:hint="default" w:ascii="Times New Roman" w:hAnsi="Times New Roman" w:eastAsia="宋体" w:cs="Times New Roman"/>
          <w:color w:val="333333"/>
          <w:spacing w:val="8"/>
          <w:kern w:val="0"/>
          <w:sz w:val="24"/>
          <w:szCs w:val="24"/>
        </w:rPr>
      </w:pPr>
      <w:r>
        <w:rPr>
          <w:rFonts w:hint="default" w:ascii="Times New Roman" w:hAnsi="Times New Roman" w:eastAsia="宋体" w:cs="Times New Roman"/>
          <w:color w:val="333333"/>
          <w:spacing w:val="8"/>
          <w:kern w:val="0"/>
          <w:sz w:val="24"/>
          <w:szCs w:val="24"/>
        </w:rPr>
        <w:t>专委会组织建设（会员入会）：纪楠，</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"mailto:jinan@qxslab.cn"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pacing w:val="8"/>
          <w:kern w:val="0"/>
          <w:sz w:val="24"/>
          <w:szCs w:val="24"/>
        </w:rPr>
        <w:t>jinan@qxslab.cn</w:t>
      </w:r>
      <w:r>
        <w:rPr>
          <w:rStyle w:val="14"/>
          <w:rFonts w:hint="default" w:ascii="Times New Roman" w:hAnsi="Times New Roman" w:eastAsia="宋体" w:cs="Times New Roman"/>
          <w:spacing w:val="8"/>
          <w:kern w:val="0"/>
          <w:sz w:val="24"/>
          <w:szCs w:val="24"/>
        </w:rPr>
        <w:fldChar w:fldCharType="end"/>
      </w:r>
      <w:r>
        <w:rPr>
          <w:rFonts w:hint="default" w:ascii="Times New Roman" w:hAnsi="Times New Roman" w:eastAsia="宋体" w:cs="Times New Roman"/>
          <w:color w:val="333333"/>
          <w:spacing w:val="8"/>
          <w:kern w:val="0"/>
          <w:sz w:val="24"/>
          <w:szCs w:val="24"/>
        </w:rPr>
        <w:t>，15201017747</w:t>
      </w:r>
    </w:p>
    <w:sectPr>
      <w:pgSz w:w="11906" w:h="16838"/>
      <w:pgMar w:top="1020" w:right="663" w:bottom="663" w:left="102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EDF38"/>
    <w:multiLevelType w:val="singleLevel"/>
    <w:tmpl w:val="2FDEDF3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03"/>
    <w:rsid w:val="000A43BB"/>
    <w:rsid w:val="000D784D"/>
    <w:rsid w:val="0018064C"/>
    <w:rsid w:val="001D5B0A"/>
    <w:rsid w:val="001E62FC"/>
    <w:rsid w:val="00241152"/>
    <w:rsid w:val="00253C4F"/>
    <w:rsid w:val="002A442A"/>
    <w:rsid w:val="002D7E6E"/>
    <w:rsid w:val="0036571C"/>
    <w:rsid w:val="003738AB"/>
    <w:rsid w:val="004E2A1C"/>
    <w:rsid w:val="00524B2B"/>
    <w:rsid w:val="005D1222"/>
    <w:rsid w:val="00604491"/>
    <w:rsid w:val="00646B1C"/>
    <w:rsid w:val="00692239"/>
    <w:rsid w:val="006A0CD2"/>
    <w:rsid w:val="006A4B57"/>
    <w:rsid w:val="00702649"/>
    <w:rsid w:val="0073152E"/>
    <w:rsid w:val="0073443C"/>
    <w:rsid w:val="007B677E"/>
    <w:rsid w:val="007E4703"/>
    <w:rsid w:val="008D518A"/>
    <w:rsid w:val="008F49E4"/>
    <w:rsid w:val="009376AF"/>
    <w:rsid w:val="009F285C"/>
    <w:rsid w:val="00A14995"/>
    <w:rsid w:val="00A2556E"/>
    <w:rsid w:val="00AC09BB"/>
    <w:rsid w:val="00AC5D53"/>
    <w:rsid w:val="00AE639D"/>
    <w:rsid w:val="00B601C2"/>
    <w:rsid w:val="00B604BE"/>
    <w:rsid w:val="00B949C3"/>
    <w:rsid w:val="00BD7700"/>
    <w:rsid w:val="00BF4E54"/>
    <w:rsid w:val="00C14476"/>
    <w:rsid w:val="00C24FD2"/>
    <w:rsid w:val="00C407B6"/>
    <w:rsid w:val="00C54498"/>
    <w:rsid w:val="00C861EC"/>
    <w:rsid w:val="00CA58E6"/>
    <w:rsid w:val="00D42AAD"/>
    <w:rsid w:val="00D42CC3"/>
    <w:rsid w:val="00D57ECD"/>
    <w:rsid w:val="00D711A6"/>
    <w:rsid w:val="00D94164"/>
    <w:rsid w:val="00E36EE0"/>
    <w:rsid w:val="00ED58BD"/>
    <w:rsid w:val="00F447B2"/>
    <w:rsid w:val="00FD1646"/>
    <w:rsid w:val="00FD36B2"/>
    <w:rsid w:val="011A61D7"/>
    <w:rsid w:val="01AD13E0"/>
    <w:rsid w:val="024A30FF"/>
    <w:rsid w:val="04407852"/>
    <w:rsid w:val="044851BA"/>
    <w:rsid w:val="05025778"/>
    <w:rsid w:val="052720F0"/>
    <w:rsid w:val="05304A4E"/>
    <w:rsid w:val="05696E27"/>
    <w:rsid w:val="05E03BEC"/>
    <w:rsid w:val="061F6226"/>
    <w:rsid w:val="0A6A629A"/>
    <w:rsid w:val="0B2C0DDE"/>
    <w:rsid w:val="0C1E2D5D"/>
    <w:rsid w:val="0E0130FC"/>
    <w:rsid w:val="0F152E6D"/>
    <w:rsid w:val="0F4C2FB4"/>
    <w:rsid w:val="0FA4224E"/>
    <w:rsid w:val="10F53D4A"/>
    <w:rsid w:val="117F087D"/>
    <w:rsid w:val="12F32D4D"/>
    <w:rsid w:val="16473933"/>
    <w:rsid w:val="17E53404"/>
    <w:rsid w:val="192A5572"/>
    <w:rsid w:val="198C32DB"/>
    <w:rsid w:val="1A2D5520"/>
    <w:rsid w:val="1C522596"/>
    <w:rsid w:val="1C57300A"/>
    <w:rsid w:val="1C7A0069"/>
    <w:rsid w:val="1EA5083C"/>
    <w:rsid w:val="1EB53569"/>
    <w:rsid w:val="1ED270C4"/>
    <w:rsid w:val="1EE83B5F"/>
    <w:rsid w:val="1FA83E76"/>
    <w:rsid w:val="20315506"/>
    <w:rsid w:val="226977BB"/>
    <w:rsid w:val="231F3C6E"/>
    <w:rsid w:val="23E10F23"/>
    <w:rsid w:val="241625A5"/>
    <w:rsid w:val="251C2581"/>
    <w:rsid w:val="253C2359"/>
    <w:rsid w:val="25C805EC"/>
    <w:rsid w:val="2704663F"/>
    <w:rsid w:val="29250F43"/>
    <w:rsid w:val="29BD4E39"/>
    <w:rsid w:val="2A3F4BF5"/>
    <w:rsid w:val="30E54DE9"/>
    <w:rsid w:val="313F7B1B"/>
    <w:rsid w:val="32373B7C"/>
    <w:rsid w:val="33BF2903"/>
    <w:rsid w:val="345F6F7C"/>
    <w:rsid w:val="348778C5"/>
    <w:rsid w:val="349A75F8"/>
    <w:rsid w:val="35357233"/>
    <w:rsid w:val="399F120C"/>
    <w:rsid w:val="39D215E2"/>
    <w:rsid w:val="39ED1C69"/>
    <w:rsid w:val="3A2A24E8"/>
    <w:rsid w:val="3A67638A"/>
    <w:rsid w:val="3A7D0B40"/>
    <w:rsid w:val="3AB034AE"/>
    <w:rsid w:val="3C28692A"/>
    <w:rsid w:val="3D1022BA"/>
    <w:rsid w:val="3D74585F"/>
    <w:rsid w:val="3D8E061F"/>
    <w:rsid w:val="3E014244"/>
    <w:rsid w:val="3F033FEC"/>
    <w:rsid w:val="3F942969"/>
    <w:rsid w:val="42DC0DDB"/>
    <w:rsid w:val="44FA6D10"/>
    <w:rsid w:val="4541559C"/>
    <w:rsid w:val="46B062EB"/>
    <w:rsid w:val="476F004B"/>
    <w:rsid w:val="4AF927A7"/>
    <w:rsid w:val="4B3F3345"/>
    <w:rsid w:val="4CCF45BF"/>
    <w:rsid w:val="4D3C6579"/>
    <w:rsid w:val="4E3C79B1"/>
    <w:rsid w:val="4EB546CE"/>
    <w:rsid w:val="4F225734"/>
    <w:rsid w:val="4F304989"/>
    <w:rsid w:val="4FEF7026"/>
    <w:rsid w:val="4FFF7299"/>
    <w:rsid w:val="535A02BE"/>
    <w:rsid w:val="5429409D"/>
    <w:rsid w:val="547F3CBD"/>
    <w:rsid w:val="56552F27"/>
    <w:rsid w:val="56A70289"/>
    <w:rsid w:val="57F43998"/>
    <w:rsid w:val="58036528"/>
    <w:rsid w:val="58806A1B"/>
    <w:rsid w:val="5895585D"/>
    <w:rsid w:val="5BE326BB"/>
    <w:rsid w:val="5D3476B8"/>
    <w:rsid w:val="5EDA6AE3"/>
    <w:rsid w:val="60B42631"/>
    <w:rsid w:val="60BA51CA"/>
    <w:rsid w:val="61A3723C"/>
    <w:rsid w:val="61C211F7"/>
    <w:rsid w:val="6247406C"/>
    <w:rsid w:val="627110E9"/>
    <w:rsid w:val="62E52571"/>
    <w:rsid w:val="64552686"/>
    <w:rsid w:val="64633099"/>
    <w:rsid w:val="64C16181"/>
    <w:rsid w:val="6511065F"/>
    <w:rsid w:val="65F53DDF"/>
    <w:rsid w:val="674478F8"/>
    <w:rsid w:val="679708CF"/>
    <w:rsid w:val="67EC1211"/>
    <w:rsid w:val="681F18DE"/>
    <w:rsid w:val="69967687"/>
    <w:rsid w:val="6C4B0196"/>
    <w:rsid w:val="6C5509AA"/>
    <w:rsid w:val="6CFD726E"/>
    <w:rsid w:val="6D480C98"/>
    <w:rsid w:val="6D626B49"/>
    <w:rsid w:val="6F906CD3"/>
    <w:rsid w:val="71F80EDE"/>
    <w:rsid w:val="7266029B"/>
    <w:rsid w:val="75F84CE3"/>
    <w:rsid w:val="790201F6"/>
    <w:rsid w:val="79C66EB9"/>
    <w:rsid w:val="7B2311E0"/>
    <w:rsid w:val="7C9A358F"/>
    <w:rsid w:val="7D24527D"/>
    <w:rsid w:val="7D4274B2"/>
    <w:rsid w:val="7E124C03"/>
    <w:rsid w:val="7FF8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paragraph" w:customStyle="1" w:styleId="16">
    <w:name w:val="列表段落1"/>
    <w:basedOn w:val="1"/>
    <w:qFormat/>
    <w:uiPriority w:val="0"/>
    <w:pPr>
      <w:ind w:firstLine="420" w:firstLineChars="200"/>
    </w:pPr>
  </w:style>
  <w:style w:type="character" w:customStyle="1" w:styleId="17">
    <w:name w:val="未处理的提及1"/>
    <w:basedOn w:val="11"/>
    <w:semiHidden/>
    <w:unhideWhenUsed/>
    <w:qFormat/>
    <w:uiPriority w:val="99"/>
    <w:rPr>
      <w:color w:val="605E5C"/>
      <w:shd w:val="clear" w:color="auto" w:fill="E1DFDD"/>
    </w:rPr>
  </w:style>
  <w:style w:type="character" w:customStyle="1" w:styleId="18">
    <w:name w:val="批注文字 字符"/>
    <w:basedOn w:val="11"/>
    <w:link w:val="3"/>
    <w:semiHidden/>
    <w:qFormat/>
    <w:uiPriority w:val="99"/>
    <w:rPr>
      <w:rFonts w:ascii="等线" w:hAnsi="等线" w:eastAsia="等线"/>
      <w:kern w:val="2"/>
      <w:sz w:val="21"/>
      <w:szCs w:val="21"/>
    </w:rPr>
  </w:style>
  <w:style w:type="character" w:customStyle="1" w:styleId="19">
    <w:name w:val="批注主题 字符"/>
    <w:basedOn w:val="18"/>
    <w:link w:val="8"/>
    <w:semiHidden/>
    <w:qFormat/>
    <w:uiPriority w:val="99"/>
    <w:rPr>
      <w:rFonts w:ascii="等线" w:hAnsi="等线" w:eastAsia="等线"/>
      <w:b/>
      <w:bCs/>
      <w:kern w:val="2"/>
      <w:sz w:val="21"/>
      <w:szCs w:val="21"/>
    </w:rPr>
  </w:style>
  <w:style w:type="character" w:customStyle="1" w:styleId="20">
    <w:name w:val="批注框文本 字符"/>
    <w:basedOn w:val="11"/>
    <w:link w:val="4"/>
    <w:semiHidden/>
    <w:qFormat/>
    <w:uiPriority w:val="99"/>
    <w:rPr>
      <w:rFonts w:ascii="等线" w:hAnsi="等线" w:eastAsia="等线"/>
      <w:kern w:val="2"/>
      <w:sz w:val="18"/>
      <w:szCs w:val="18"/>
    </w:rPr>
  </w:style>
  <w:style w:type="character" w:customStyle="1" w:styleId="21">
    <w:name w:val="页眉 字符"/>
    <w:basedOn w:val="11"/>
    <w:link w:val="6"/>
    <w:qFormat/>
    <w:uiPriority w:val="99"/>
    <w:rPr>
      <w:rFonts w:ascii="等线" w:hAnsi="等线" w:eastAsia="等线"/>
      <w:kern w:val="2"/>
      <w:sz w:val="18"/>
      <w:szCs w:val="18"/>
    </w:rPr>
  </w:style>
  <w:style w:type="character" w:customStyle="1" w:styleId="22">
    <w:name w:val="页脚 字符"/>
    <w:basedOn w:val="11"/>
    <w:link w:val="5"/>
    <w:qFormat/>
    <w:uiPriority w:val="99"/>
    <w:rPr>
      <w:rFonts w:ascii="等线" w:hAnsi="等线" w:eastAsia="等线"/>
      <w:kern w:val="2"/>
      <w:sz w:val="18"/>
      <w:szCs w:val="18"/>
    </w:rPr>
  </w:style>
  <w:style w:type="paragraph" w:styleId="23">
    <w:name w:val="List Paragraph"/>
    <w:basedOn w:val="1"/>
    <w:qFormat/>
    <w:uiPriority w:val="99"/>
    <w:pPr>
      <w:ind w:firstLine="420" w:firstLineChars="200"/>
    </w:p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1356</Words>
  <Characters>1652</Characters>
  <Lines>23</Lines>
  <Paragraphs>6</Paragraphs>
  <TotalTime>1</TotalTime>
  <ScaleCrop>false</ScaleCrop>
  <LinksUpToDate>false</LinksUpToDate>
  <CharactersWithSpaces>1729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2022-02-24T08:39:00Z</dcterms:created>
  <dc:creator>Ji Nan</dc:creator>
  <cp:lastModifiedBy>梁心宇</cp:lastModifiedBy>
  <cp:lastPrinted>2022-03-03T04:10:00Z</cp:lastPrinted>
  <dcterms:modified xsi:type="dcterms:W3CDTF">2022-04-07T01:45:40Z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D6E4DD0A05B446568D5559165FA19CAE</vt:lpwstr>
  </property>
</Properties>
</file>